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30" w:rsidRDefault="0017359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UCHWAŁA NR 75</w:t>
      </w:r>
      <w:r w:rsidR="0084783E">
        <w:rPr>
          <w:rFonts w:ascii="Times New Roman" w:eastAsia="Times New Roman" w:hAnsi="Times New Roman" w:cs="Times New Roman"/>
          <w:b/>
        </w:rPr>
        <w:t>/22</w:t>
      </w:r>
    </w:p>
    <w:p w:rsidR="00421B30" w:rsidRDefault="00421B30">
      <w:pPr>
        <w:jc w:val="center"/>
        <w:rPr>
          <w:rFonts w:ascii="Times New Roman" w:eastAsia="Times New Roman" w:hAnsi="Times New Roman" w:cs="Times New Roman"/>
          <w:b/>
        </w:rPr>
      </w:pPr>
    </w:p>
    <w:p w:rsidR="00421B30" w:rsidRDefault="0084783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Rady Osiedla  Żydowce - Klucz</w:t>
      </w:r>
    </w:p>
    <w:p w:rsidR="00421B30" w:rsidRDefault="0017359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 dnia 26 kwietnia</w:t>
      </w:r>
      <w:r w:rsidR="0084783E">
        <w:rPr>
          <w:rFonts w:ascii="Times New Roman" w:eastAsia="Times New Roman" w:hAnsi="Times New Roman" w:cs="Times New Roman"/>
          <w:b/>
        </w:rPr>
        <w:t xml:space="preserve"> 2022r.</w:t>
      </w:r>
    </w:p>
    <w:p w:rsidR="00421B30" w:rsidRDefault="0084783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Wyrażająca stanowisko Rady Osiedla Żydowce - Klucz w sprawie dzierżawy części dział</w:t>
      </w:r>
      <w:r w:rsidR="0055795D">
        <w:rPr>
          <w:rFonts w:ascii="Times New Roman" w:eastAsia="Times New Roman" w:hAnsi="Times New Roman" w:cs="Times New Roman"/>
          <w:b/>
        </w:rPr>
        <w:t xml:space="preserve">ki </w:t>
      </w:r>
      <w:r w:rsidR="00F92942">
        <w:rPr>
          <w:rFonts w:ascii="Times New Roman" w:eastAsia="Times New Roman" w:hAnsi="Times New Roman" w:cs="Times New Roman"/>
          <w:b/>
        </w:rPr>
        <w:t>30</w:t>
      </w:r>
      <w:bookmarkStart w:id="0" w:name="_GoBack"/>
      <w:bookmarkEnd w:id="0"/>
      <w:r w:rsidR="0017359B">
        <w:rPr>
          <w:rFonts w:ascii="Times New Roman" w:eastAsia="Times New Roman" w:hAnsi="Times New Roman" w:cs="Times New Roman"/>
          <w:b/>
        </w:rPr>
        <w:t xml:space="preserve"> z obrębu 4135</w:t>
      </w:r>
      <w:r w:rsidR="0055795D">
        <w:rPr>
          <w:rFonts w:ascii="Times New Roman" w:eastAsia="Times New Roman" w:hAnsi="Times New Roman" w:cs="Times New Roman"/>
          <w:b/>
        </w:rPr>
        <w:t xml:space="preserve">, usytuowanej </w:t>
      </w:r>
      <w:r>
        <w:rPr>
          <w:rFonts w:ascii="Times New Roman" w:eastAsia="Times New Roman" w:hAnsi="Times New Roman" w:cs="Times New Roman"/>
          <w:b/>
        </w:rPr>
        <w:t xml:space="preserve"> przy ulicy </w:t>
      </w:r>
      <w:proofErr w:type="spellStart"/>
      <w:r w:rsidR="0017359B">
        <w:rPr>
          <w:rFonts w:ascii="Times New Roman" w:eastAsia="Times New Roman" w:hAnsi="Times New Roman" w:cs="Times New Roman"/>
          <w:b/>
        </w:rPr>
        <w:t>Kołowskiej</w:t>
      </w:r>
      <w:proofErr w:type="spellEnd"/>
      <w:r w:rsidR="0017359B">
        <w:rPr>
          <w:rFonts w:ascii="Times New Roman" w:eastAsia="Times New Roman" w:hAnsi="Times New Roman" w:cs="Times New Roman"/>
          <w:b/>
        </w:rPr>
        <w:t xml:space="preserve"> 21/4</w:t>
      </w:r>
      <w:r>
        <w:rPr>
          <w:rFonts w:ascii="Times New Roman" w:eastAsia="Times New Roman" w:hAnsi="Times New Roman" w:cs="Times New Roman"/>
          <w:b/>
        </w:rPr>
        <w:t xml:space="preserve"> w Szczecinie z przeznaczeniem pod uprawę </w:t>
      </w:r>
      <w:r w:rsidR="0017359B">
        <w:rPr>
          <w:rFonts w:ascii="Times New Roman" w:eastAsia="Times New Roman" w:hAnsi="Times New Roman" w:cs="Times New Roman"/>
          <w:b/>
        </w:rPr>
        <w:t xml:space="preserve">roślin, </w:t>
      </w:r>
      <w:r>
        <w:rPr>
          <w:rFonts w:ascii="Times New Roman" w:eastAsia="Times New Roman" w:hAnsi="Times New Roman" w:cs="Times New Roman"/>
          <w:b/>
        </w:rPr>
        <w:t>warzyw i owoców.</w:t>
      </w:r>
    </w:p>
    <w:p w:rsidR="00421B30" w:rsidRDefault="00421B30">
      <w:pPr>
        <w:jc w:val="center"/>
        <w:rPr>
          <w:rFonts w:ascii="Times New Roman" w:eastAsia="Times New Roman" w:hAnsi="Times New Roman" w:cs="Times New Roman"/>
          <w:b/>
        </w:rPr>
      </w:pP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§7, pkt 6 lit. h Statutu Osiedla Miejskiego Żydowce - Klucz</w:t>
      </w: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 do Uchwały Nr XXIX/789/17 Rady Miasta Szczecin z dnia 25 kwietnia 2017r,                  Rada Osiedla Żydowce - Klucz uchwala co następuje:</w:t>
      </w: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§1.</w:t>
      </w: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Rada Osiedla Żydowce – Klucz pozytywnie opiniuje wniosek mieszkańca o</w:t>
      </w:r>
      <w:r w:rsidR="0017359B">
        <w:rPr>
          <w:rFonts w:ascii="Times New Roman" w:eastAsia="Times New Roman" w:hAnsi="Times New Roman" w:cs="Times New Roman"/>
        </w:rPr>
        <w:t>siedla o dzierżawę części dział</w:t>
      </w:r>
      <w:r>
        <w:rPr>
          <w:rFonts w:ascii="Times New Roman" w:eastAsia="Times New Roman" w:hAnsi="Times New Roman" w:cs="Times New Roman"/>
        </w:rPr>
        <w:t xml:space="preserve">ki </w:t>
      </w:r>
      <w:r w:rsidR="00F92942">
        <w:rPr>
          <w:rFonts w:ascii="Times New Roman" w:eastAsia="Times New Roman" w:hAnsi="Times New Roman" w:cs="Times New Roman"/>
        </w:rPr>
        <w:t>nr 30</w:t>
      </w:r>
      <w:r w:rsidR="0017359B">
        <w:rPr>
          <w:rFonts w:ascii="Times New Roman" w:eastAsia="Times New Roman" w:hAnsi="Times New Roman" w:cs="Times New Roman"/>
        </w:rPr>
        <w:t xml:space="preserve"> z obrębu 4135</w:t>
      </w:r>
      <w:r w:rsidR="0055795D">
        <w:rPr>
          <w:rFonts w:ascii="Times New Roman" w:eastAsia="Times New Roman" w:hAnsi="Times New Roman" w:cs="Times New Roman"/>
        </w:rPr>
        <w:t xml:space="preserve">, usytuowanej </w:t>
      </w:r>
      <w:r>
        <w:rPr>
          <w:rFonts w:ascii="Times New Roman" w:eastAsia="Times New Roman" w:hAnsi="Times New Roman" w:cs="Times New Roman"/>
        </w:rPr>
        <w:t xml:space="preserve"> przy ulicy </w:t>
      </w:r>
      <w:proofErr w:type="spellStart"/>
      <w:r w:rsidR="0017359B">
        <w:rPr>
          <w:rFonts w:ascii="Times New Roman" w:eastAsia="Times New Roman" w:hAnsi="Times New Roman" w:cs="Times New Roman"/>
        </w:rPr>
        <w:t>Kołowskiej</w:t>
      </w:r>
      <w:proofErr w:type="spellEnd"/>
      <w:r w:rsidR="0017359B">
        <w:rPr>
          <w:rFonts w:ascii="Times New Roman" w:eastAsia="Times New Roman" w:hAnsi="Times New Roman" w:cs="Times New Roman"/>
        </w:rPr>
        <w:t xml:space="preserve"> 21/4</w:t>
      </w:r>
      <w:r>
        <w:rPr>
          <w:rFonts w:ascii="Times New Roman" w:eastAsia="Times New Roman" w:hAnsi="Times New Roman" w:cs="Times New Roman"/>
        </w:rPr>
        <w:t xml:space="preserve"> w Szczecinie z przeznaczeniem pod uprawę </w:t>
      </w:r>
      <w:r w:rsidR="0017359B">
        <w:rPr>
          <w:rFonts w:ascii="Times New Roman" w:eastAsia="Times New Roman" w:hAnsi="Times New Roman" w:cs="Times New Roman"/>
        </w:rPr>
        <w:t xml:space="preserve">roślin, </w:t>
      </w:r>
      <w:r>
        <w:rPr>
          <w:rFonts w:ascii="Times New Roman" w:eastAsia="Times New Roman" w:hAnsi="Times New Roman" w:cs="Times New Roman"/>
        </w:rPr>
        <w:t>warzyw i owoców.</w:t>
      </w:r>
    </w:p>
    <w:p w:rsidR="00421B30" w:rsidRDefault="00421B30">
      <w:pPr>
        <w:jc w:val="center"/>
        <w:rPr>
          <w:rFonts w:ascii="Times New Roman" w:eastAsia="Times New Roman" w:hAnsi="Times New Roman" w:cs="Times New Roman"/>
        </w:rPr>
      </w:pP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§2.</w:t>
      </w: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Uchwała wchodzi w życie z dniem podjęcia.</w:t>
      </w:r>
    </w:p>
    <w:p w:rsidR="00421B30" w:rsidRDefault="00421B30">
      <w:pPr>
        <w:jc w:val="center"/>
        <w:rPr>
          <w:rFonts w:ascii="Times New Roman" w:eastAsia="Times New Roman" w:hAnsi="Times New Roman" w:cs="Times New Roman"/>
        </w:rPr>
      </w:pPr>
    </w:p>
    <w:p w:rsidR="00421B30" w:rsidRDefault="00421B30">
      <w:pPr>
        <w:jc w:val="center"/>
        <w:rPr>
          <w:rFonts w:ascii="Times New Roman" w:eastAsia="Times New Roman" w:hAnsi="Times New Roman" w:cs="Times New Roman"/>
        </w:rPr>
      </w:pPr>
    </w:p>
    <w:p w:rsidR="00421B30" w:rsidRDefault="00421B30">
      <w:pPr>
        <w:jc w:val="center"/>
        <w:rPr>
          <w:rFonts w:ascii="Times New Roman" w:eastAsia="Times New Roman" w:hAnsi="Times New Roman" w:cs="Times New Roman"/>
        </w:rPr>
      </w:pPr>
    </w:p>
    <w:p w:rsidR="00421B30" w:rsidRDefault="00421B30">
      <w:pPr>
        <w:jc w:val="center"/>
        <w:rPr>
          <w:rFonts w:ascii="Times New Roman" w:eastAsia="Times New Roman" w:hAnsi="Times New Roman" w:cs="Times New Roman"/>
        </w:rPr>
      </w:pPr>
    </w:p>
    <w:p w:rsidR="00421B30" w:rsidRDefault="0084783E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</w:t>
      </w: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Przewodniczący Rady Osiedla</w:t>
      </w:r>
    </w:p>
    <w:p w:rsidR="00421B30" w:rsidRDefault="00421B30">
      <w:pPr>
        <w:rPr>
          <w:rFonts w:ascii="Calibri" w:eastAsia="Calibri" w:hAnsi="Calibri" w:cs="Calibri"/>
        </w:rPr>
      </w:pPr>
    </w:p>
    <w:sectPr w:rsidR="00421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1B30"/>
    <w:rsid w:val="0017359B"/>
    <w:rsid w:val="00421B30"/>
    <w:rsid w:val="0055795D"/>
    <w:rsid w:val="0084783E"/>
    <w:rsid w:val="0098478F"/>
    <w:rsid w:val="00D71B8F"/>
    <w:rsid w:val="00F55CE7"/>
    <w:rsid w:val="00F9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WILHELM</cp:lastModifiedBy>
  <cp:revision>10</cp:revision>
  <cp:lastPrinted>2022-04-26T16:31:00Z</cp:lastPrinted>
  <dcterms:created xsi:type="dcterms:W3CDTF">2022-02-22T17:11:00Z</dcterms:created>
  <dcterms:modified xsi:type="dcterms:W3CDTF">2022-05-09T11:36:00Z</dcterms:modified>
</cp:coreProperties>
</file>